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D8" w:rsidRPr="00D24BD8" w:rsidRDefault="00D24BD8" w:rsidP="00D24BD8">
      <w:pPr>
        <w:pStyle w:val="NormalWeb"/>
        <w:spacing w:before="0" w:beforeAutospacing="0" w:after="0" w:afterAutospacing="0"/>
        <w:jc w:val="center"/>
        <w:rPr>
          <w:rFonts w:ascii="Book Antiqua" w:hAnsi="Book Antiqua" w:cs="Helvetica"/>
          <w:color w:val="333333"/>
          <w:sz w:val="40"/>
          <w:szCs w:val="40"/>
        </w:rPr>
      </w:pPr>
      <w:r w:rsidRPr="00D24BD8">
        <w:rPr>
          <w:rFonts w:ascii="Book Antiqua" w:hAnsi="Book Antiqua" w:cs="Helvetica"/>
          <w:color w:val="333333"/>
          <w:sz w:val="40"/>
          <w:szCs w:val="40"/>
        </w:rPr>
        <w:t>Herbert Meyer</w:t>
      </w:r>
    </w:p>
    <w:p w:rsidR="00D24BD8" w:rsidRPr="00D24BD8" w:rsidRDefault="00D24BD8" w:rsidP="00D24BD8">
      <w:pPr>
        <w:pStyle w:val="NormalWeb"/>
        <w:spacing w:before="0" w:beforeAutospacing="0" w:after="0" w:afterAutospacing="0"/>
        <w:jc w:val="center"/>
        <w:rPr>
          <w:rFonts w:ascii="Book Antiqua" w:hAnsi="Book Antiqua" w:cs="Helvetica"/>
          <w:color w:val="333333"/>
          <w:sz w:val="40"/>
          <w:szCs w:val="40"/>
        </w:rPr>
      </w:pPr>
      <w:r w:rsidRPr="00D24BD8">
        <w:rPr>
          <w:rFonts w:ascii="Book Antiqua" w:hAnsi="Book Antiqua" w:cs="Helvetica"/>
          <w:color w:val="333333"/>
          <w:sz w:val="40"/>
          <w:szCs w:val="40"/>
        </w:rPr>
        <w:t>March 16, 1895 – October 1, 1910</w:t>
      </w:r>
    </w:p>
    <w:p w:rsidR="00D24BD8" w:rsidRPr="00D24BD8" w:rsidRDefault="00D24BD8" w:rsidP="00D24BD8">
      <w:pPr>
        <w:pStyle w:val="NormalWeb"/>
        <w:spacing w:before="0" w:beforeAutospacing="0" w:after="0" w:afterAutospacing="0"/>
        <w:jc w:val="center"/>
        <w:rPr>
          <w:rFonts w:ascii="Book Antiqua" w:hAnsi="Book Antiqua" w:cs="Helvetica"/>
          <w:color w:val="333333"/>
          <w:sz w:val="30"/>
          <w:szCs w:val="30"/>
        </w:rPr>
      </w:pPr>
    </w:p>
    <w:p w:rsidR="00D24BD8" w:rsidRPr="00D24BD8" w:rsidRDefault="00D24BD8" w:rsidP="00D24BD8">
      <w:pPr>
        <w:pStyle w:val="NormalWeb"/>
        <w:spacing w:before="0" w:beforeAutospacing="0" w:after="0" w:afterAutospacing="0"/>
        <w:jc w:val="center"/>
        <w:rPr>
          <w:rFonts w:ascii="Book Antiqua" w:hAnsi="Book Antiqua" w:cs="Helvetica"/>
          <w:color w:val="333333"/>
          <w:sz w:val="30"/>
          <w:szCs w:val="30"/>
        </w:rPr>
      </w:pPr>
      <w:r w:rsidRPr="00D24BD8">
        <w:rPr>
          <w:rFonts w:ascii="Book Antiqua" w:hAnsi="Book Antiqua"/>
          <w:noProof/>
          <w:sz w:val="30"/>
          <w:szCs w:val="30"/>
        </w:rPr>
        <w:drawing>
          <wp:inline distT="0" distB="0" distL="0" distR="0" wp14:anchorId="713BF06B" wp14:editId="23832AC4">
            <wp:extent cx="5943600" cy="3083243"/>
            <wp:effectExtent l="0" t="0" r="0" b="3175"/>
            <wp:docPr id="1" name="Picture 1" descr="Larger memorial image 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r memorial image loa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083243"/>
                    </a:xfrm>
                    <a:prstGeom prst="rect">
                      <a:avLst/>
                    </a:prstGeom>
                    <a:noFill/>
                    <a:ln>
                      <a:noFill/>
                    </a:ln>
                  </pic:spPr>
                </pic:pic>
              </a:graphicData>
            </a:graphic>
          </wp:inline>
        </w:drawing>
      </w:r>
    </w:p>
    <w:p w:rsidR="00D24BD8" w:rsidRPr="00D24BD8" w:rsidRDefault="00D24BD8" w:rsidP="00D24BD8">
      <w:pPr>
        <w:pStyle w:val="NormalWeb"/>
        <w:spacing w:before="0" w:beforeAutospacing="0" w:after="0" w:afterAutospacing="0"/>
        <w:jc w:val="center"/>
        <w:rPr>
          <w:rFonts w:ascii="Book Antiqua" w:hAnsi="Book Antiqua" w:cs="Helvetica"/>
          <w:color w:val="333333"/>
          <w:sz w:val="30"/>
          <w:szCs w:val="30"/>
        </w:rPr>
      </w:pPr>
    </w:p>
    <w:p w:rsidR="00B12B25" w:rsidRDefault="00B12B25" w:rsidP="00D24BD8">
      <w:pPr>
        <w:pStyle w:val="NormalWeb"/>
        <w:spacing w:before="0" w:beforeAutospacing="0" w:after="0" w:afterAutospacing="0"/>
        <w:rPr>
          <w:rFonts w:ascii="Book Antiqua" w:hAnsi="Book Antiqua" w:cs="Helvetica"/>
          <w:color w:val="333333"/>
          <w:sz w:val="30"/>
          <w:szCs w:val="30"/>
        </w:rPr>
      </w:pPr>
      <w:r w:rsidRPr="00D24BD8">
        <w:rPr>
          <w:rFonts w:ascii="Book Antiqua" w:hAnsi="Book Antiqua" w:cs="Helvetica"/>
          <w:color w:val="333333"/>
          <w:sz w:val="30"/>
          <w:szCs w:val="30"/>
        </w:rPr>
        <w:t xml:space="preserve">   Herbert Meyer, aged fifteen, son of Mr. and Mrs. Jacob Meyer, residing one mile south of Vera Cruz, died early Saturday after two weeks' illness with typhoid fever.  He was born and made his </w:t>
      </w:r>
      <w:proofErr w:type="spellStart"/>
      <w:r w:rsidRPr="00D24BD8">
        <w:rPr>
          <w:rFonts w:ascii="Book Antiqua" w:hAnsi="Book Antiqua" w:cs="Helvetica"/>
          <w:color w:val="333333"/>
          <w:sz w:val="30"/>
          <w:szCs w:val="30"/>
        </w:rPr>
        <w:t>life long</w:t>
      </w:r>
      <w:proofErr w:type="spellEnd"/>
      <w:r w:rsidRPr="00D24BD8">
        <w:rPr>
          <w:rFonts w:ascii="Book Antiqua" w:hAnsi="Book Antiqua" w:cs="Helvetica"/>
          <w:color w:val="333333"/>
          <w:sz w:val="30"/>
          <w:szCs w:val="30"/>
        </w:rPr>
        <w:t xml:space="preserve"> residence at the present home of his parents.  Surviving him are </w:t>
      </w:r>
      <w:proofErr w:type="gramStart"/>
      <w:r w:rsidRPr="00D24BD8">
        <w:rPr>
          <w:rFonts w:ascii="Book Antiqua" w:hAnsi="Book Antiqua" w:cs="Helvetica"/>
          <w:color w:val="333333"/>
          <w:sz w:val="30"/>
          <w:szCs w:val="30"/>
        </w:rPr>
        <w:t>both parents</w:t>
      </w:r>
      <w:proofErr w:type="gramEnd"/>
      <w:r w:rsidRPr="00D24BD8">
        <w:rPr>
          <w:rFonts w:ascii="Book Antiqua" w:hAnsi="Book Antiqua" w:cs="Helvetica"/>
          <w:color w:val="333333"/>
          <w:sz w:val="30"/>
          <w:szCs w:val="30"/>
        </w:rPr>
        <w:t xml:space="preserve">, five brothers and two sisters.  The funeral was held Monday morning.  The cortege left the residence after a short service at nine o'clock.  Services and burial was held at the </w:t>
      </w:r>
      <w:proofErr w:type="spellStart"/>
      <w:r w:rsidRPr="00D24BD8">
        <w:rPr>
          <w:rFonts w:ascii="Book Antiqua" w:hAnsi="Book Antiqua" w:cs="Helvetica"/>
          <w:color w:val="333333"/>
          <w:sz w:val="30"/>
          <w:szCs w:val="30"/>
        </w:rPr>
        <w:t>Neumanese</w:t>
      </w:r>
      <w:proofErr w:type="spellEnd"/>
      <w:r w:rsidRPr="00D24BD8">
        <w:rPr>
          <w:rFonts w:ascii="Book Antiqua" w:hAnsi="Book Antiqua" w:cs="Helvetica"/>
          <w:color w:val="333333"/>
          <w:sz w:val="30"/>
          <w:szCs w:val="30"/>
        </w:rPr>
        <w:t xml:space="preserve"> church north of Vera Cruz.  - Bluffton Chronicle</w:t>
      </w:r>
    </w:p>
    <w:p w:rsidR="00D24BD8" w:rsidRPr="00D24BD8" w:rsidRDefault="00D24BD8" w:rsidP="00D24BD8">
      <w:pPr>
        <w:pStyle w:val="NormalWeb"/>
        <w:spacing w:before="0" w:beforeAutospacing="0" w:after="0" w:afterAutospacing="0"/>
        <w:rPr>
          <w:rFonts w:ascii="Book Antiqua" w:hAnsi="Book Antiqua" w:cs="Helvetica"/>
          <w:color w:val="333333"/>
          <w:sz w:val="30"/>
          <w:szCs w:val="30"/>
        </w:rPr>
      </w:pPr>
    </w:p>
    <w:p w:rsidR="00D24BD8" w:rsidRPr="00D24BD8" w:rsidRDefault="00B12B25" w:rsidP="00D24BD8">
      <w:pPr>
        <w:pStyle w:val="NormalWeb"/>
        <w:spacing w:before="0" w:beforeAutospacing="0" w:after="0" w:afterAutospacing="0"/>
        <w:rPr>
          <w:rFonts w:ascii="Book Antiqua" w:hAnsi="Book Antiqua" w:cs="Helvetica"/>
          <w:color w:val="333333"/>
          <w:sz w:val="30"/>
          <w:szCs w:val="30"/>
        </w:rPr>
      </w:pPr>
      <w:r w:rsidRPr="00D24BD8">
        <w:rPr>
          <w:rFonts w:ascii="Book Antiqua" w:hAnsi="Book Antiqua" w:cs="Helvetica"/>
          <w:color w:val="333333"/>
          <w:sz w:val="30"/>
          <w:szCs w:val="30"/>
        </w:rPr>
        <w:t>Berne Witness, Adams County, Indiana</w:t>
      </w:r>
    </w:p>
    <w:p w:rsidR="00FD7288" w:rsidRPr="00FD7288" w:rsidRDefault="00B12B25" w:rsidP="00D24BD8">
      <w:pPr>
        <w:pStyle w:val="NormalWeb"/>
        <w:spacing w:before="0" w:beforeAutospacing="0" w:after="0" w:afterAutospacing="0"/>
        <w:rPr>
          <w:color w:val="000000"/>
          <w:sz w:val="20"/>
          <w:szCs w:val="20"/>
        </w:rPr>
      </w:pPr>
      <w:r w:rsidRPr="00D24BD8">
        <w:rPr>
          <w:rFonts w:ascii="Book Antiqua" w:hAnsi="Book Antiqua" w:cs="Helvetica"/>
          <w:color w:val="333333"/>
          <w:sz w:val="30"/>
          <w:szCs w:val="30"/>
        </w:rPr>
        <w:t>Friday, Oct. 7, 1910</w:t>
      </w:r>
      <w:r w:rsidR="00FD7288" w:rsidRPr="00D24BD8">
        <w:rPr>
          <w:rFonts w:ascii="Book Antiqua" w:hAnsi="Book Antiqua"/>
          <w:color w:val="000000"/>
          <w:sz w:val="30"/>
          <w:szCs w:val="30"/>
        </w:rPr>
        <w:t>:</w:t>
      </w:r>
      <w:r w:rsidR="00FD7288" w:rsidRPr="00FD7288">
        <w:rPr>
          <w:color w:val="000000"/>
        </w:rPr>
        <w:t xml:space="preserve"> 613</w:t>
      </w:r>
      <w:r w:rsidR="00FD7288" w:rsidRPr="00FD7288">
        <w:rPr>
          <w:b/>
          <w:bCs/>
          <w:color w:val="000000"/>
        </w:rPr>
        <w:t> </w:t>
      </w:r>
    </w:p>
    <w:p w:rsidR="00100E66" w:rsidRDefault="00100E66">
      <w:bookmarkStart w:id="0" w:name="_GoBack"/>
      <w:bookmarkEnd w:id="0"/>
    </w:p>
    <w:sectPr w:rsidR="00100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88"/>
    <w:rsid w:val="00100E66"/>
    <w:rsid w:val="00B12B25"/>
    <w:rsid w:val="00D24BD8"/>
    <w:rsid w:val="00FD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996166738gmail-msgloc">
    <w:name w:val="yiv6996166738gmail-msg_loc"/>
    <w:basedOn w:val="DefaultParagraphFont"/>
    <w:rsid w:val="00FD7288"/>
  </w:style>
  <w:style w:type="character" w:styleId="Hyperlink">
    <w:name w:val="Hyperlink"/>
    <w:basedOn w:val="DefaultParagraphFont"/>
    <w:uiPriority w:val="99"/>
    <w:semiHidden/>
    <w:unhideWhenUsed/>
    <w:rsid w:val="00FD7288"/>
    <w:rPr>
      <w:color w:val="0000FF"/>
      <w:u w:val="single"/>
    </w:rPr>
  </w:style>
  <w:style w:type="character" w:styleId="Strong">
    <w:name w:val="Strong"/>
    <w:basedOn w:val="DefaultParagraphFont"/>
    <w:uiPriority w:val="22"/>
    <w:qFormat/>
    <w:rsid w:val="00FD7288"/>
    <w:rPr>
      <w:b/>
      <w:bCs/>
    </w:rPr>
  </w:style>
  <w:style w:type="paragraph" w:styleId="NormalWeb">
    <w:name w:val="Normal (Web)"/>
    <w:basedOn w:val="Normal"/>
    <w:uiPriority w:val="99"/>
    <w:unhideWhenUsed/>
    <w:rsid w:val="00FD72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996166738gmail-msgloc">
    <w:name w:val="yiv6996166738gmail-msg_loc"/>
    <w:basedOn w:val="DefaultParagraphFont"/>
    <w:rsid w:val="00FD7288"/>
  </w:style>
  <w:style w:type="character" w:styleId="Hyperlink">
    <w:name w:val="Hyperlink"/>
    <w:basedOn w:val="DefaultParagraphFont"/>
    <w:uiPriority w:val="99"/>
    <w:semiHidden/>
    <w:unhideWhenUsed/>
    <w:rsid w:val="00FD7288"/>
    <w:rPr>
      <w:color w:val="0000FF"/>
      <w:u w:val="single"/>
    </w:rPr>
  </w:style>
  <w:style w:type="character" w:styleId="Strong">
    <w:name w:val="Strong"/>
    <w:basedOn w:val="DefaultParagraphFont"/>
    <w:uiPriority w:val="22"/>
    <w:qFormat/>
    <w:rsid w:val="00FD7288"/>
    <w:rPr>
      <w:b/>
      <w:bCs/>
    </w:rPr>
  </w:style>
  <w:style w:type="paragraph" w:styleId="NormalWeb">
    <w:name w:val="Normal (Web)"/>
    <w:basedOn w:val="Normal"/>
    <w:uiPriority w:val="99"/>
    <w:unhideWhenUsed/>
    <w:rsid w:val="00FD72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3217">
      <w:bodyDiv w:val="1"/>
      <w:marLeft w:val="0"/>
      <w:marRight w:val="0"/>
      <w:marTop w:val="0"/>
      <w:marBottom w:val="0"/>
      <w:divBdr>
        <w:top w:val="none" w:sz="0" w:space="0" w:color="auto"/>
        <w:left w:val="none" w:sz="0" w:space="0" w:color="auto"/>
        <w:bottom w:val="none" w:sz="0" w:space="0" w:color="auto"/>
        <w:right w:val="none" w:sz="0" w:space="0" w:color="auto"/>
      </w:divBdr>
    </w:div>
    <w:div w:id="173488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2018-02-09T01:59:00Z</dcterms:created>
  <dcterms:modified xsi:type="dcterms:W3CDTF">2021-10-06T17:34:00Z</dcterms:modified>
</cp:coreProperties>
</file>