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C7E06" w14:textId="19ED1F88" w:rsidR="00180A16" w:rsidRDefault="00E909C0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Calvin S. Murray</w:t>
      </w:r>
    </w:p>
    <w:p w14:paraId="090D1B00" w14:textId="6BEC8BCE" w:rsidR="00E909C0" w:rsidRDefault="00E909C0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January 17, 1831 – November 30, 1892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722CA848" w:rsidR="00180A16" w:rsidRDefault="00E909C0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3A095082" wp14:editId="1190F094">
            <wp:extent cx="2305050" cy="3750588"/>
            <wp:effectExtent l="0" t="0" r="0" b="2540"/>
            <wp:docPr id="153631673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96" t="40513" r="35922" b="25361"/>
                    <a:stretch/>
                  </pic:blipFill>
                  <pic:spPr bwMode="auto">
                    <a:xfrm>
                      <a:off x="0" y="0"/>
                      <a:ext cx="2307799" cy="375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62BD709E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671D89">
        <w:rPr>
          <w:rFonts w:ascii="Book Antiqua" w:hAnsi="Book Antiqua" w:cs="BookAntiqua"/>
          <w:sz w:val="30"/>
          <w:szCs w:val="30"/>
        </w:rPr>
        <w:t>Deb Curry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56A657DB" w14:textId="77777777" w:rsidR="00E909C0" w:rsidRPr="00E909C0" w:rsidRDefault="00E909C0" w:rsidP="00E909C0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E909C0">
        <w:rPr>
          <w:rFonts w:ascii="Book Antiqua" w:hAnsi="Book Antiqua" w:cs="BookAntiqua"/>
          <w:sz w:val="30"/>
          <w:szCs w:val="30"/>
        </w:rPr>
        <w:t>Calvin Murray</w:t>
      </w:r>
      <w:r w:rsidRPr="00E909C0">
        <w:rPr>
          <w:rFonts w:ascii="Book Antiqua" w:hAnsi="Book Antiqua" w:cs="BookAntiqua"/>
          <w:sz w:val="30"/>
          <w:szCs w:val="30"/>
        </w:rPr>
        <w:br/>
        <w:t>in the U.S., Civil War Soldiers, 1861-1865</w:t>
      </w:r>
    </w:p>
    <w:p w14:paraId="46854247" w14:textId="3CAD7A74" w:rsidR="00E909C0" w:rsidRPr="00E909C0" w:rsidRDefault="00E909C0" w:rsidP="00E909C0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E909C0">
        <w:rPr>
          <w:rFonts w:ascii="Book Antiqua" w:hAnsi="Book Antiqua" w:cs="BookAntiqua"/>
          <w:sz w:val="30"/>
          <w:szCs w:val="30"/>
        </w:rPr>
        <w:br/>
        <w:t>Name Calvin Murray</w:t>
      </w:r>
      <w:r w:rsidRPr="00E909C0">
        <w:rPr>
          <w:rFonts w:ascii="Book Antiqua" w:hAnsi="Book Antiqua" w:cs="BookAntiqua"/>
          <w:sz w:val="30"/>
          <w:szCs w:val="30"/>
        </w:rPr>
        <w:br/>
        <w:t>Side Union</w:t>
      </w:r>
      <w:r w:rsidRPr="00E909C0">
        <w:rPr>
          <w:rFonts w:ascii="Book Antiqua" w:hAnsi="Book Antiqua" w:cs="BookAntiqua"/>
          <w:sz w:val="30"/>
          <w:szCs w:val="30"/>
        </w:rPr>
        <w:br/>
        <w:t>Regiment State/Origin Indiana</w:t>
      </w:r>
      <w:r w:rsidRPr="00E909C0">
        <w:rPr>
          <w:rFonts w:ascii="Book Antiqua" w:hAnsi="Book Antiqua" w:cs="BookAntiqua"/>
          <w:sz w:val="30"/>
          <w:szCs w:val="30"/>
        </w:rPr>
        <w:br/>
        <w:t>Regiment 13th Regiment, Indiana Cavalry</w:t>
      </w:r>
      <w:r w:rsidRPr="00E909C0">
        <w:rPr>
          <w:rFonts w:ascii="Book Antiqua" w:hAnsi="Book Antiqua" w:cs="BookAntiqua"/>
          <w:sz w:val="30"/>
          <w:szCs w:val="30"/>
        </w:rPr>
        <w:br/>
        <w:t>Company L,</w:t>
      </w:r>
      <w:r>
        <w:rPr>
          <w:rFonts w:ascii="Book Antiqua" w:hAnsi="Book Antiqua" w:cs="BookAntiqua"/>
          <w:sz w:val="30"/>
          <w:szCs w:val="30"/>
        </w:rPr>
        <w:t xml:space="preserve"> </w:t>
      </w:r>
      <w:r w:rsidRPr="00E909C0">
        <w:rPr>
          <w:rFonts w:ascii="Book Antiqua" w:hAnsi="Book Antiqua" w:cs="BookAntiqua"/>
          <w:sz w:val="30"/>
          <w:szCs w:val="30"/>
        </w:rPr>
        <w:t>G</w:t>
      </w:r>
      <w:r w:rsidRPr="00E909C0">
        <w:rPr>
          <w:rFonts w:ascii="Book Antiqua" w:hAnsi="Book Antiqua" w:cs="BookAntiqua"/>
          <w:sz w:val="30"/>
          <w:szCs w:val="30"/>
        </w:rPr>
        <w:br/>
        <w:t xml:space="preserve">Rank </w:t>
      </w:r>
      <w:proofErr w:type="gramStart"/>
      <w:r w:rsidRPr="00E909C0">
        <w:rPr>
          <w:rFonts w:ascii="Book Antiqua" w:hAnsi="Book Antiqua" w:cs="BookAntiqua"/>
          <w:sz w:val="30"/>
          <w:szCs w:val="30"/>
        </w:rPr>
        <w:t>In</w:t>
      </w:r>
      <w:proofErr w:type="gramEnd"/>
      <w:r w:rsidRPr="00E909C0">
        <w:rPr>
          <w:rFonts w:ascii="Book Antiqua" w:hAnsi="Book Antiqua" w:cs="BookAntiqua"/>
          <w:sz w:val="30"/>
          <w:szCs w:val="30"/>
        </w:rPr>
        <w:t xml:space="preserve"> Private</w:t>
      </w:r>
      <w:r w:rsidRPr="00E909C0">
        <w:rPr>
          <w:rFonts w:ascii="Book Antiqua" w:hAnsi="Book Antiqua" w:cs="BookAntiqua"/>
          <w:sz w:val="30"/>
          <w:szCs w:val="30"/>
        </w:rPr>
        <w:br/>
        <w:t>Rank Out Sergeant</w:t>
      </w:r>
      <w:r w:rsidRPr="00E909C0">
        <w:rPr>
          <w:rFonts w:ascii="Book Antiqua" w:hAnsi="Book Antiqua" w:cs="BookAntiqua"/>
          <w:sz w:val="30"/>
          <w:szCs w:val="30"/>
        </w:rPr>
        <w:br/>
      </w:r>
      <w:r w:rsidRPr="00E909C0">
        <w:rPr>
          <w:rFonts w:ascii="Book Antiqua" w:hAnsi="Book Antiqua" w:cs="BookAntiqua"/>
          <w:sz w:val="30"/>
          <w:szCs w:val="30"/>
        </w:rPr>
        <w:lastRenderedPageBreak/>
        <w:t>Alternate Name Calvin/Murry</w:t>
      </w:r>
      <w:r w:rsidRPr="00E909C0">
        <w:rPr>
          <w:rFonts w:ascii="Book Antiqua" w:hAnsi="Book Antiqua" w:cs="BookAntiqua"/>
          <w:sz w:val="30"/>
          <w:szCs w:val="30"/>
        </w:rPr>
        <w:br/>
        <w:t>Film Number M540 roll 54</w:t>
      </w:r>
    </w:p>
    <w:p w14:paraId="37A7D545" w14:textId="77777777" w:rsidR="00E909C0" w:rsidRDefault="00E909C0" w:rsidP="00E909C0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014C6FD8" w14:textId="4BA297D6" w:rsidR="00E909C0" w:rsidRPr="00E909C0" w:rsidRDefault="00E909C0" w:rsidP="00E909C0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E909C0">
        <w:rPr>
          <w:rFonts w:ascii="Book Antiqua" w:hAnsi="Book Antiqua" w:cs="BookAntiqua"/>
          <w:sz w:val="30"/>
          <w:szCs w:val="30"/>
        </w:rPr>
        <w:t>**</w:t>
      </w:r>
    </w:p>
    <w:p w14:paraId="6C6B60F9" w14:textId="2A468DA5" w:rsidR="00E909C0" w:rsidRPr="00E909C0" w:rsidRDefault="00E909C0" w:rsidP="00E909C0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E909C0">
        <w:rPr>
          <w:rFonts w:ascii="Book Antiqua" w:hAnsi="Book Antiqua" w:cs="BookAntiqua"/>
          <w:sz w:val="30"/>
          <w:szCs w:val="30"/>
        </w:rPr>
        <w:t>Indiana, U.S., Civil War Soldier Database Index, 1861-1865</w:t>
      </w:r>
    </w:p>
    <w:p w14:paraId="6E741070" w14:textId="77777777" w:rsidR="00E909C0" w:rsidRPr="00E909C0" w:rsidRDefault="00E909C0" w:rsidP="00E909C0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E909C0">
        <w:rPr>
          <w:rFonts w:ascii="Book Antiqua" w:hAnsi="Book Antiqua" w:cs="BookAntiqua"/>
          <w:sz w:val="30"/>
          <w:szCs w:val="30"/>
        </w:rPr>
        <w:br/>
        <w:t>Name Calvin Murray</w:t>
      </w:r>
      <w:r w:rsidRPr="00E909C0">
        <w:rPr>
          <w:rFonts w:ascii="Book Antiqua" w:hAnsi="Book Antiqua" w:cs="BookAntiqua"/>
          <w:sz w:val="30"/>
          <w:szCs w:val="30"/>
        </w:rPr>
        <w:br/>
        <w:t xml:space="preserve">Birth Year </w:t>
      </w:r>
      <w:proofErr w:type="spellStart"/>
      <w:r w:rsidRPr="00E909C0">
        <w:rPr>
          <w:rFonts w:ascii="Book Antiqua" w:hAnsi="Book Antiqua" w:cs="BookAntiqua"/>
          <w:sz w:val="30"/>
          <w:szCs w:val="30"/>
        </w:rPr>
        <w:t>abt</w:t>
      </w:r>
      <w:proofErr w:type="spellEnd"/>
      <w:r w:rsidRPr="00E909C0">
        <w:rPr>
          <w:rFonts w:ascii="Book Antiqua" w:hAnsi="Book Antiqua" w:cs="BookAntiqua"/>
          <w:sz w:val="30"/>
          <w:szCs w:val="30"/>
        </w:rPr>
        <w:t xml:space="preserve"> 1832</w:t>
      </w:r>
      <w:r w:rsidRPr="00E909C0">
        <w:rPr>
          <w:rFonts w:ascii="Book Antiqua" w:hAnsi="Book Antiqua" w:cs="BookAntiqua"/>
          <w:sz w:val="30"/>
          <w:szCs w:val="30"/>
        </w:rPr>
        <w:br/>
        <w:t>Age 32</w:t>
      </w:r>
      <w:r w:rsidRPr="00E909C0">
        <w:rPr>
          <w:rFonts w:ascii="Book Antiqua" w:hAnsi="Book Antiqua" w:cs="BookAntiqua"/>
          <w:sz w:val="30"/>
          <w:szCs w:val="30"/>
        </w:rPr>
        <w:br/>
        <w:t>Enrollment Date 22 Feb 1864</w:t>
      </w:r>
      <w:r w:rsidRPr="00E909C0">
        <w:rPr>
          <w:rFonts w:ascii="Book Antiqua" w:hAnsi="Book Antiqua" w:cs="BookAntiqua"/>
          <w:sz w:val="30"/>
          <w:szCs w:val="30"/>
        </w:rPr>
        <w:br/>
        <w:t>Discharge Date 18 Nov 1865</w:t>
      </w:r>
      <w:r w:rsidRPr="00E909C0">
        <w:rPr>
          <w:rFonts w:ascii="Book Antiqua" w:hAnsi="Book Antiqua" w:cs="BookAntiqua"/>
          <w:sz w:val="30"/>
          <w:szCs w:val="30"/>
        </w:rPr>
        <w:br/>
        <w:t>Place Indianapolis, Indiana</w:t>
      </w:r>
      <w:r w:rsidRPr="00E909C0">
        <w:rPr>
          <w:rFonts w:ascii="Book Antiqua" w:hAnsi="Book Antiqua" w:cs="BookAntiqua"/>
          <w:sz w:val="30"/>
          <w:szCs w:val="30"/>
        </w:rPr>
        <w:br/>
        <w:t>Company G</w:t>
      </w:r>
      <w:r w:rsidRPr="00E909C0">
        <w:rPr>
          <w:rFonts w:ascii="Book Antiqua" w:hAnsi="Book Antiqua" w:cs="BookAntiqua"/>
          <w:sz w:val="30"/>
          <w:szCs w:val="30"/>
        </w:rPr>
        <w:br/>
        <w:t>Cavalry, Battery, Unit 13th Cavalry</w:t>
      </w:r>
      <w:r w:rsidRPr="00E909C0">
        <w:rPr>
          <w:rFonts w:ascii="Book Antiqua" w:hAnsi="Book Antiqua" w:cs="BookAntiqua"/>
          <w:sz w:val="30"/>
          <w:szCs w:val="30"/>
        </w:rPr>
        <w:br/>
        <w:t>Regiment 131</w:t>
      </w:r>
      <w:r w:rsidRPr="00E909C0">
        <w:rPr>
          <w:rFonts w:ascii="Book Antiqua" w:hAnsi="Book Antiqua" w:cs="BookAntiqua"/>
          <w:sz w:val="30"/>
          <w:szCs w:val="30"/>
        </w:rPr>
        <w:br/>
        <w:t xml:space="preserve">Notes Transferred from Co. L. June 9, 1864. </w:t>
      </w:r>
      <w:proofErr w:type="spellStart"/>
      <w:r w:rsidRPr="00E909C0">
        <w:rPr>
          <w:rFonts w:ascii="Book Antiqua" w:hAnsi="Book Antiqua" w:cs="BookAntiqua"/>
          <w:sz w:val="30"/>
          <w:szCs w:val="30"/>
        </w:rPr>
        <w:t>Corpl</w:t>
      </w:r>
      <w:proofErr w:type="spellEnd"/>
      <w:r w:rsidRPr="00E909C0">
        <w:rPr>
          <w:rFonts w:ascii="Book Antiqua" w:hAnsi="Book Antiqua" w:cs="BookAntiqua"/>
          <w:sz w:val="30"/>
          <w:szCs w:val="30"/>
        </w:rPr>
        <w:t>. June 10, 1864; Sgt. October 31, 1865.</w:t>
      </w:r>
    </w:p>
    <w:p w14:paraId="536B04C3" w14:textId="77777777" w:rsidR="00E909C0" w:rsidRDefault="00E909C0" w:rsidP="00E909C0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75A7984A" w14:textId="67F8EB62" w:rsidR="00E909C0" w:rsidRPr="00E909C0" w:rsidRDefault="00E909C0" w:rsidP="00E909C0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E909C0">
        <w:rPr>
          <w:rFonts w:ascii="Book Antiqua" w:hAnsi="Book Antiqua" w:cs="BookAntiqua"/>
          <w:sz w:val="30"/>
          <w:szCs w:val="30"/>
        </w:rPr>
        <w:t>**</w:t>
      </w:r>
    </w:p>
    <w:p w14:paraId="398A359C" w14:textId="006A10F2" w:rsidR="00E909C0" w:rsidRPr="00E909C0" w:rsidRDefault="00E909C0" w:rsidP="00E909C0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E909C0">
        <w:rPr>
          <w:rFonts w:ascii="Book Antiqua" w:hAnsi="Book Antiqua" w:cs="BookAntiqua"/>
          <w:sz w:val="30"/>
          <w:szCs w:val="30"/>
        </w:rPr>
        <w:t>Calvin MURRAY from tree Waterhouse Family Tree 2013(1)(</w:t>
      </w:r>
      <w:proofErr w:type="gramStart"/>
      <w:r w:rsidRPr="00E909C0">
        <w:rPr>
          <w:rFonts w:ascii="Book Antiqua" w:hAnsi="Book Antiqua" w:cs="BookAntiqua"/>
          <w:sz w:val="30"/>
          <w:szCs w:val="30"/>
        </w:rPr>
        <w:t>1)_</w:t>
      </w:r>
      <w:proofErr w:type="gramEnd"/>
      <w:r w:rsidRPr="00E909C0">
        <w:rPr>
          <w:rFonts w:ascii="Book Antiqua" w:hAnsi="Book Antiqua" w:cs="BookAntiqua"/>
          <w:sz w:val="30"/>
          <w:szCs w:val="30"/>
        </w:rPr>
        <w:t>AutoBackup</w:t>
      </w:r>
      <w:r w:rsidRPr="00E909C0">
        <w:rPr>
          <w:rFonts w:ascii="Book Antiqua" w:hAnsi="Book Antiqua" w:cs="BookAntiqua"/>
          <w:sz w:val="30"/>
          <w:szCs w:val="30"/>
        </w:rPr>
        <w:br/>
      </w:r>
      <w:r w:rsidRPr="00E909C0">
        <w:rPr>
          <w:rFonts w:ascii="Book Antiqua" w:hAnsi="Book Antiqua" w:cs="BookAntiqua"/>
          <w:sz w:val="30"/>
          <w:szCs w:val="30"/>
        </w:rPr>
        <w:br/>
        <w:t>Birth 17 Jan 1831 Williston, Chittenden, Vermont, USA</w:t>
      </w:r>
      <w:r w:rsidRPr="00E909C0">
        <w:rPr>
          <w:rFonts w:ascii="Book Antiqua" w:hAnsi="Book Antiqua" w:cs="BookAntiqua"/>
          <w:sz w:val="30"/>
          <w:szCs w:val="30"/>
        </w:rPr>
        <w:br/>
        <w:t>Marriage 8 Jan 1860 Decatur, Adams, Indiana, USA</w:t>
      </w:r>
      <w:r w:rsidRPr="00E909C0">
        <w:rPr>
          <w:rFonts w:ascii="Book Antiqua" w:hAnsi="Book Antiqua" w:cs="BookAntiqua"/>
          <w:sz w:val="30"/>
          <w:szCs w:val="30"/>
        </w:rPr>
        <w:br/>
        <w:t>Residence 1880 Decatur, Adams, Indiana, USA</w:t>
      </w:r>
      <w:r w:rsidRPr="00E909C0">
        <w:rPr>
          <w:rFonts w:ascii="Book Antiqua" w:hAnsi="Book Antiqua" w:cs="BookAntiqua"/>
          <w:sz w:val="30"/>
          <w:szCs w:val="30"/>
        </w:rPr>
        <w:br/>
        <w:t>Death 30 Nov 1892 Decatur, Adams, Indiana, USA</w:t>
      </w:r>
      <w:r w:rsidRPr="00E909C0">
        <w:rPr>
          <w:rFonts w:ascii="Book Antiqua" w:hAnsi="Book Antiqua" w:cs="BookAntiqua"/>
          <w:sz w:val="30"/>
          <w:szCs w:val="30"/>
        </w:rPr>
        <w:br/>
        <w:t>Father Horatio MURRAY (1798-1869)</w:t>
      </w:r>
      <w:r w:rsidRPr="00E909C0">
        <w:rPr>
          <w:rFonts w:ascii="Book Antiqua" w:hAnsi="Book Antiqua" w:cs="BookAntiqua"/>
          <w:sz w:val="30"/>
          <w:szCs w:val="30"/>
        </w:rPr>
        <w:br/>
        <w:t>Mother Diana DARWIN (1803-1854)</w:t>
      </w:r>
      <w:r w:rsidRPr="00E909C0">
        <w:rPr>
          <w:rFonts w:ascii="Book Antiqua" w:hAnsi="Book Antiqua" w:cs="BookAntiqua"/>
          <w:sz w:val="30"/>
          <w:szCs w:val="30"/>
        </w:rPr>
        <w:br/>
        <w:t>Spouse Mary Elizabeth SEWELL (1840-1875)</w:t>
      </w:r>
    </w:p>
    <w:p w14:paraId="06377CB7" w14:textId="77777777" w:rsidR="00E909C0" w:rsidRPr="00E909C0" w:rsidRDefault="00E909C0" w:rsidP="00E909C0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E909C0">
        <w:rPr>
          <w:rFonts w:ascii="Book Antiqua" w:hAnsi="Book Antiqua" w:cs="BookAntiqua"/>
          <w:sz w:val="30"/>
          <w:szCs w:val="30"/>
        </w:rPr>
        <w:t> </w:t>
      </w:r>
    </w:p>
    <w:p w14:paraId="481E4867" w14:textId="040BE03E" w:rsidR="00FA1A29" w:rsidRPr="00DA6311" w:rsidRDefault="00FA1A29" w:rsidP="00E909C0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sectPr w:rsidR="00FA1A29" w:rsidRPr="00DA6311" w:rsidSect="00FC7255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40000B"/>
    <w:rsid w:val="00444DE2"/>
    <w:rsid w:val="004513D5"/>
    <w:rsid w:val="0046736F"/>
    <w:rsid w:val="004E446E"/>
    <w:rsid w:val="004F465E"/>
    <w:rsid w:val="0064683B"/>
    <w:rsid w:val="00671D89"/>
    <w:rsid w:val="006827D4"/>
    <w:rsid w:val="00694DF6"/>
    <w:rsid w:val="008211E3"/>
    <w:rsid w:val="0084086A"/>
    <w:rsid w:val="00880AB2"/>
    <w:rsid w:val="008A52DD"/>
    <w:rsid w:val="008D4073"/>
    <w:rsid w:val="00A40E15"/>
    <w:rsid w:val="00B01DDF"/>
    <w:rsid w:val="00B93EAB"/>
    <w:rsid w:val="00BD12D1"/>
    <w:rsid w:val="00BE5AF9"/>
    <w:rsid w:val="00BF7D8D"/>
    <w:rsid w:val="00C01327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E07D49"/>
    <w:rsid w:val="00E476A9"/>
    <w:rsid w:val="00E77B4C"/>
    <w:rsid w:val="00E87616"/>
    <w:rsid w:val="00E909C0"/>
    <w:rsid w:val="00E95BF7"/>
    <w:rsid w:val="00F56A12"/>
    <w:rsid w:val="00F92EB1"/>
    <w:rsid w:val="00F95DE8"/>
    <w:rsid w:val="00FA1A29"/>
    <w:rsid w:val="00FC7255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162</Words>
  <Characters>892</Characters>
  <Application>Microsoft Office Word</Application>
  <DocSecurity>0</DocSecurity>
  <Lines>49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2025-03-17T00:43:00Z</dcterms:created>
  <dcterms:modified xsi:type="dcterms:W3CDTF">2025-11-14T18:47:00Z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